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7912" w:rsidRPr="000B76EA" w:rsidRDefault="00F17912" w:rsidP="00F17912">
      <w:pPr>
        <w:shd w:val="clear" w:color="auto" w:fill="FFFFFF"/>
        <w:spacing w:after="0" w:line="240" w:lineRule="auto"/>
        <w:ind w:firstLine="850"/>
        <w:jc w:val="center"/>
        <w:rPr>
          <w:rFonts w:ascii="Calibri" w:eastAsia="Times New Roman" w:hAnsi="Calibri" w:cs="Times New Roman"/>
          <w:color w:val="000000"/>
          <w:lang w:eastAsia="ru-RU"/>
        </w:rPr>
      </w:pPr>
      <w:r w:rsidRPr="000B76EA">
        <w:rPr>
          <w:rFonts w:ascii="Times New Roman" w:eastAsia="Times New Roman" w:hAnsi="Times New Roman" w:cs="Times New Roman"/>
          <w:b/>
          <w:bCs/>
          <w:color w:val="000000"/>
          <w:sz w:val="32"/>
          <w:lang w:eastAsia="ru-RU"/>
        </w:rPr>
        <w:t>«Развитие мелкой моторики помогает развивать речь» (первая младшая группа)</w:t>
      </w:r>
    </w:p>
    <w:p w:rsidR="00F17912" w:rsidRPr="000B76EA" w:rsidRDefault="00F17912" w:rsidP="00F17912">
      <w:pPr>
        <w:shd w:val="clear" w:color="auto" w:fill="FFFFFF"/>
        <w:spacing w:after="0" w:line="240" w:lineRule="auto"/>
        <w:ind w:firstLine="850"/>
        <w:jc w:val="both"/>
        <w:rPr>
          <w:rFonts w:ascii="Calibri" w:eastAsia="Times New Roman" w:hAnsi="Calibri" w:cs="Times New Roman"/>
          <w:color w:val="000000"/>
          <w:lang w:eastAsia="ru-RU"/>
        </w:rPr>
      </w:pPr>
      <w:r w:rsidRPr="000B76EA">
        <w:rPr>
          <w:rFonts w:ascii="Times New Roman" w:eastAsia="Times New Roman" w:hAnsi="Times New Roman" w:cs="Times New Roman"/>
          <w:b/>
          <w:bCs/>
          <w:i/>
          <w:iCs/>
          <w:color w:val="000000"/>
          <w:sz w:val="28"/>
          <w:u w:val="single"/>
          <w:lang w:eastAsia="ru-RU"/>
        </w:rPr>
        <w:t>Развитие мелкой моторики, помогает развивать речь</w:t>
      </w:r>
    </w:p>
    <w:p w:rsidR="00F17912" w:rsidRPr="000B76EA" w:rsidRDefault="00F17912" w:rsidP="00F17912">
      <w:pPr>
        <w:shd w:val="clear" w:color="auto" w:fill="FFFFFF"/>
        <w:spacing w:after="0" w:line="240" w:lineRule="auto"/>
        <w:ind w:firstLine="850"/>
        <w:jc w:val="both"/>
        <w:rPr>
          <w:rFonts w:ascii="Calibri" w:eastAsia="Times New Roman" w:hAnsi="Calibri" w:cs="Times New Roman"/>
          <w:color w:val="000000"/>
          <w:lang w:eastAsia="ru-RU"/>
        </w:rPr>
      </w:pPr>
      <w:r w:rsidRPr="000B76EA">
        <w:rPr>
          <w:rFonts w:ascii="Times New Roman" w:eastAsia="Times New Roman" w:hAnsi="Times New Roman" w:cs="Times New Roman"/>
          <w:color w:val="000000"/>
          <w:sz w:val="28"/>
          <w:lang w:eastAsia="ru-RU"/>
        </w:rPr>
        <w:t>У детей довольно часто наблюдается задержка в развитии речи, хотя они здоровы, у них нет нарушений слуха или поражения центральной нервной системы.</w:t>
      </w:r>
    </w:p>
    <w:p w:rsidR="00F17912" w:rsidRPr="000B76EA" w:rsidRDefault="00F17912" w:rsidP="00F17912">
      <w:pPr>
        <w:shd w:val="clear" w:color="auto" w:fill="FFFFFF"/>
        <w:spacing w:after="0" w:line="240" w:lineRule="auto"/>
        <w:ind w:firstLine="850"/>
        <w:jc w:val="both"/>
        <w:rPr>
          <w:rFonts w:ascii="Calibri" w:eastAsia="Times New Roman" w:hAnsi="Calibri" w:cs="Times New Roman"/>
          <w:color w:val="000000"/>
          <w:lang w:eastAsia="ru-RU"/>
        </w:rPr>
      </w:pPr>
      <w:r w:rsidRPr="000B76EA">
        <w:rPr>
          <w:rFonts w:ascii="Times New Roman" w:eastAsia="Times New Roman" w:hAnsi="Times New Roman" w:cs="Times New Roman"/>
          <w:color w:val="000000"/>
          <w:sz w:val="28"/>
          <w:lang w:eastAsia="ru-RU"/>
        </w:rPr>
        <w:t>В чем причина задержки речи?</w:t>
      </w:r>
    </w:p>
    <w:p w:rsidR="00F17912" w:rsidRPr="000B76EA" w:rsidRDefault="00F17912" w:rsidP="00F17912">
      <w:pPr>
        <w:shd w:val="clear" w:color="auto" w:fill="FFFFFF"/>
        <w:spacing w:after="0" w:line="240" w:lineRule="auto"/>
        <w:ind w:firstLine="850"/>
        <w:jc w:val="both"/>
        <w:rPr>
          <w:rFonts w:ascii="Calibri" w:eastAsia="Times New Roman" w:hAnsi="Calibri" w:cs="Times New Roman"/>
          <w:color w:val="000000"/>
          <w:lang w:eastAsia="ru-RU"/>
        </w:rPr>
      </w:pPr>
      <w:r w:rsidRPr="000B76EA">
        <w:rPr>
          <w:rFonts w:ascii="Times New Roman" w:eastAsia="Times New Roman" w:hAnsi="Times New Roman" w:cs="Times New Roman"/>
          <w:color w:val="000000"/>
          <w:sz w:val="28"/>
          <w:lang w:eastAsia="ru-RU"/>
        </w:rPr>
        <w:t>Считалось, что главное, от чего зависит развитие речи, это степень речевого общения детей с окружающими взрослыми людьми: родители обычно получают совет - больше разговаривать с ребенком. Они стараются говорить с малышом при каждой возможности, но он продолжает объясняться отдельными звуками и жестами. Конечно, это важное условие, чтобы ребенок заговорил, но нужно учесть еще и другое.</w:t>
      </w:r>
    </w:p>
    <w:p w:rsidR="00F17912" w:rsidRPr="000B76EA" w:rsidRDefault="00F17912" w:rsidP="00F17912">
      <w:pPr>
        <w:shd w:val="clear" w:color="auto" w:fill="FFFFFF"/>
        <w:spacing w:after="0" w:line="240" w:lineRule="auto"/>
        <w:ind w:firstLine="850"/>
        <w:jc w:val="both"/>
        <w:rPr>
          <w:rFonts w:ascii="Calibri" w:eastAsia="Times New Roman" w:hAnsi="Calibri" w:cs="Times New Roman"/>
          <w:color w:val="000000"/>
          <w:lang w:eastAsia="ru-RU"/>
        </w:rPr>
      </w:pPr>
      <w:r w:rsidRPr="000B76EA">
        <w:rPr>
          <w:rFonts w:ascii="Times New Roman" w:eastAsia="Times New Roman" w:hAnsi="Times New Roman" w:cs="Times New Roman"/>
          <w:color w:val="000000"/>
          <w:sz w:val="28"/>
          <w:lang w:eastAsia="ru-RU"/>
        </w:rPr>
        <w:t>Проведенные исследования и наблюдения показали, что степень развития движений пальцев совпадает со степенью развития речи у детей. Для определения уровня развития речи с детьми первых лет жизни провели такой опыт: просили ребенка показать один пальчик, два пальчика, три пальчика (сделай вот так, показываем, как надо сделать). Дети, которым удается повторить изолированные движения пальцами, хорошо говорят. И наоборот, если дети не говорят, то пальцы у них напряжены, сгибаются и разгибаются только все вместе или, напротив, вялые, ватные и не делают отдельных движений. Таким образом, пока движения пальцев не станут свободными, добиться развития речи у детей не удастся.</w:t>
      </w:r>
    </w:p>
    <w:p w:rsidR="00F17912" w:rsidRPr="000B76EA" w:rsidRDefault="00F17912" w:rsidP="00F17912">
      <w:pPr>
        <w:shd w:val="clear" w:color="auto" w:fill="FFFFFF"/>
        <w:spacing w:after="0" w:line="240" w:lineRule="auto"/>
        <w:ind w:firstLine="850"/>
        <w:jc w:val="both"/>
        <w:rPr>
          <w:rFonts w:ascii="Calibri" w:eastAsia="Times New Roman" w:hAnsi="Calibri" w:cs="Times New Roman"/>
          <w:color w:val="000000"/>
          <w:lang w:eastAsia="ru-RU"/>
        </w:rPr>
      </w:pPr>
      <w:r w:rsidRPr="000B76EA">
        <w:rPr>
          <w:rFonts w:ascii="Times New Roman" w:eastAsia="Times New Roman" w:hAnsi="Times New Roman" w:cs="Times New Roman"/>
          <w:color w:val="000000"/>
          <w:sz w:val="28"/>
          <w:lang w:eastAsia="ru-RU"/>
        </w:rPr>
        <w:t>Детям после трех лет доступны позы пальцев: гусь, коза, ножницы, кольцо. Дети после пяти лет могут изобразить: ладонь, кулак, ребро. Если ребенок затрудняется, то наблюдения нарушаются.</w:t>
      </w:r>
    </w:p>
    <w:p w:rsidR="00F17912" w:rsidRPr="000B76EA" w:rsidRDefault="00F17912" w:rsidP="00F17912">
      <w:pPr>
        <w:shd w:val="clear" w:color="auto" w:fill="FFFFFF"/>
        <w:spacing w:after="0" w:line="240" w:lineRule="auto"/>
        <w:ind w:firstLine="850"/>
        <w:jc w:val="both"/>
        <w:rPr>
          <w:rFonts w:ascii="Calibri" w:eastAsia="Times New Roman" w:hAnsi="Calibri" w:cs="Times New Roman"/>
          <w:color w:val="000000"/>
          <w:lang w:eastAsia="ru-RU"/>
        </w:rPr>
      </w:pPr>
      <w:r w:rsidRPr="000B76EA">
        <w:rPr>
          <w:rFonts w:ascii="Times New Roman" w:eastAsia="Times New Roman" w:hAnsi="Times New Roman" w:cs="Times New Roman"/>
          <w:color w:val="000000"/>
          <w:sz w:val="28"/>
          <w:lang w:eastAsia="ru-RU"/>
        </w:rPr>
        <w:t xml:space="preserve">В чем же заключается связь движений пальцев и речи? Движения пальцев рук в ходе развития человеческого общества оказались тесно связанными с речевой функцией. Первой формой общения были жесты, постепенно они стали сочетаться с возгласами, выкриками. Прошли тысячелетия, пока развилась словесная речь, но она еще долгое время была связана с </w:t>
      </w:r>
      <w:proofErr w:type="spellStart"/>
      <w:r w:rsidRPr="000B76EA">
        <w:rPr>
          <w:rFonts w:ascii="Times New Roman" w:eastAsia="Times New Roman" w:hAnsi="Times New Roman" w:cs="Times New Roman"/>
          <w:color w:val="000000"/>
          <w:sz w:val="28"/>
          <w:lang w:eastAsia="ru-RU"/>
        </w:rPr>
        <w:t>жестикулярной</w:t>
      </w:r>
      <w:proofErr w:type="spellEnd"/>
      <w:r w:rsidRPr="000B76EA">
        <w:rPr>
          <w:rFonts w:ascii="Times New Roman" w:eastAsia="Times New Roman" w:hAnsi="Times New Roman" w:cs="Times New Roman"/>
          <w:color w:val="000000"/>
          <w:sz w:val="28"/>
          <w:lang w:eastAsia="ru-RU"/>
        </w:rPr>
        <w:t xml:space="preserve"> речью. Движения пальцев рук постоянно совершенствовались. Из поколения в поколение люди выполняли все более тонкую, сложную работу. В связи с этим происходило увеличение двигательной проекции кисти руки в мозге человека. Развитие функций руки и речи у людей шло параллельно.</w:t>
      </w:r>
    </w:p>
    <w:p w:rsidR="00F17912" w:rsidRPr="000B76EA" w:rsidRDefault="00F17912" w:rsidP="00F17912">
      <w:pPr>
        <w:shd w:val="clear" w:color="auto" w:fill="FFFFFF"/>
        <w:spacing w:after="0" w:line="240" w:lineRule="auto"/>
        <w:ind w:firstLine="850"/>
        <w:jc w:val="both"/>
        <w:rPr>
          <w:rFonts w:ascii="Calibri" w:eastAsia="Times New Roman" w:hAnsi="Calibri" w:cs="Times New Roman"/>
          <w:color w:val="000000"/>
          <w:lang w:eastAsia="ru-RU"/>
        </w:rPr>
      </w:pPr>
      <w:r w:rsidRPr="000B76EA">
        <w:rPr>
          <w:rFonts w:ascii="Times New Roman" w:eastAsia="Times New Roman" w:hAnsi="Times New Roman" w:cs="Times New Roman"/>
          <w:color w:val="000000"/>
          <w:sz w:val="28"/>
          <w:lang w:eastAsia="ru-RU"/>
        </w:rPr>
        <w:t>Примерно таков же ход развития речи ребенка. Сначала развиваются движения пальцев рук, когда же они достигают достаточной точности, начинается развитие речи. Развитие движения пальцев как бы подготавливает почву для последующего формирования речи. Работу по тренировке пальцев можно начинать с детьми шести-семи месяцев. В этот период полезно делать массаж - поглаживание кисти рук в направлении от кончиков пальцев к запястью и упражнения: брать каждый пальчик ребенка по отдельности в свои пальцы, сгибать и разгибать его. Делать так надо 2-3 минуты ежедневно.</w:t>
      </w:r>
    </w:p>
    <w:p w:rsidR="00F17912" w:rsidRPr="000B76EA" w:rsidRDefault="00F17912" w:rsidP="00F17912">
      <w:pPr>
        <w:shd w:val="clear" w:color="auto" w:fill="FFFFFF"/>
        <w:spacing w:after="0" w:line="240" w:lineRule="auto"/>
        <w:ind w:firstLine="850"/>
        <w:jc w:val="both"/>
        <w:rPr>
          <w:rFonts w:ascii="Calibri" w:eastAsia="Times New Roman" w:hAnsi="Calibri" w:cs="Times New Roman"/>
          <w:color w:val="000000"/>
          <w:lang w:eastAsia="ru-RU"/>
        </w:rPr>
      </w:pPr>
      <w:r w:rsidRPr="000B76EA">
        <w:rPr>
          <w:rFonts w:ascii="Times New Roman" w:eastAsia="Times New Roman" w:hAnsi="Times New Roman" w:cs="Times New Roman"/>
          <w:color w:val="000000"/>
          <w:sz w:val="28"/>
          <w:lang w:eastAsia="ru-RU"/>
        </w:rPr>
        <w:lastRenderedPageBreak/>
        <w:t>С 10 месяцев следует давать ребенку перебирать сначала крупные предметы, а затем более мелкие для этой цели хороши деревянные раскрашенные бусы, нанизанные на резинку. Детям дошкольного возраста для развития мелкой моторики можно предложить:</w:t>
      </w:r>
    </w:p>
    <w:p w:rsidR="00F17912" w:rsidRPr="000B76EA" w:rsidRDefault="00F17912" w:rsidP="00F17912">
      <w:pPr>
        <w:shd w:val="clear" w:color="auto" w:fill="FFFFFF"/>
        <w:spacing w:after="0" w:line="240" w:lineRule="auto"/>
        <w:ind w:firstLine="850"/>
        <w:jc w:val="both"/>
        <w:rPr>
          <w:rFonts w:ascii="Calibri" w:eastAsia="Times New Roman" w:hAnsi="Calibri" w:cs="Times New Roman"/>
          <w:color w:val="000000"/>
          <w:lang w:eastAsia="ru-RU"/>
        </w:rPr>
      </w:pPr>
      <w:r w:rsidRPr="000B76EA">
        <w:rPr>
          <w:rFonts w:ascii="Times New Roman" w:eastAsia="Times New Roman" w:hAnsi="Times New Roman" w:cs="Times New Roman"/>
          <w:color w:val="000000"/>
          <w:sz w:val="28"/>
          <w:lang w:eastAsia="ru-RU"/>
        </w:rPr>
        <w:t>- мозаику мелкую и крупную, все возможные пирамидки, наборы коробочек для собирания в них мелких камешков и т. д.</w:t>
      </w:r>
    </w:p>
    <w:p w:rsidR="00F17912" w:rsidRPr="000B76EA" w:rsidRDefault="00F17912" w:rsidP="00F17912">
      <w:pPr>
        <w:shd w:val="clear" w:color="auto" w:fill="FFFFFF"/>
        <w:spacing w:after="0" w:line="240" w:lineRule="auto"/>
        <w:ind w:firstLine="850"/>
        <w:jc w:val="both"/>
        <w:rPr>
          <w:rFonts w:ascii="Calibri" w:eastAsia="Times New Roman" w:hAnsi="Calibri" w:cs="Times New Roman"/>
          <w:color w:val="000000"/>
          <w:lang w:eastAsia="ru-RU"/>
        </w:rPr>
      </w:pPr>
      <w:r w:rsidRPr="000B76EA">
        <w:rPr>
          <w:rFonts w:ascii="Times New Roman" w:eastAsia="Times New Roman" w:hAnsi="Times New Roman" w:cs="Times New Roman"/>
          <w:color w:val="000000"/>
          <w:sz w:val="28"/>
          <w:lang w:eastAsia="ru-RU"/>
        </w:rPr>
        <w:t>- наборы пористых губок для тренировки мускулатуры кисти руки.</w:t>
      </w:r>
    </w:p>
    <w:p w:rsidR="00F17912" w:rsidRPr="000B76EA" w:rsidRDefault="00F17912" w:rsidP="00F17912">
      <w:pPr>
        <w:shd w:val="clear" w:color="auto" w:fill="FFFFFF"/>
        <w:spacing w:after="0" w:line="240" w:lineRule="auto"/>
        <w:ind w:firstLine="850"/>
        <w:jc w:val="both"/>
        <w:rPr>
          <w:rFonts w:ascii="Calibri" w:eastAsia="Times New Roman" w:hAnsi="Calibri" w:cs="Times New Roman"/>
          <w:color w:val="000000"/>
          <w:lang w:eastAsia="ru-RU"/>
        </w:rPr>
      </w:pPr>
      <w:r w:rsidRPr="000B76EA">
        <w:rPr>
          <w:rFonts w:ascii="Times New Roman" w:eastAsia="Times New Roman" w:hAnsi="Times New Roman" w:cs="Times New Roman"/>
          <w:color w:val="000000"/>
          <w:sz w:val="28"/>
          <w:lang w:eastAsia="ru-RU"/>
        </w:rPr>
        <w:t>- наборы колец различной величины для нанизывания их на стержень.</w:t>
      </w:r>
    </w:p>
    <w:p w:rsidR="00F17912" w:rsidRPr="000B76EA" w:rsidRDefault="00F17912" w:rsidP="00F17912">
      <w:pPr>
        <w:shd w:val="clear" w:color="auto" w:fill="FFFFFF"/>
        <w:spacing w:after="0" w:line="240" w:lineRule="auto"/>
        <w:ind w:firstLine="850"/>
        <w:jc w:val="both"/>
        <w:rPr>
          <w:rFonts w:ascii="Calibri" w:eastAsia="Times New Roman" w:hAnsi="Calibri" w:cs="Times New Roman"/>
          <w:color w:val="000000"/>
          <w:lang w:eastAsia="ru-RU"/>
        </w:rPr>
      </w:pPr>
      <w:r w:rsidRPr="000B76EA">
        <w:rPr>
          <w:rFonts w:ascii="Times New Roman" w:eastAsia="Times New Roman" w:hAnsi="Times New Roman" w:cs="Times New Roman"/>
          <w:color w:val="000000"/>
          <w:sz w:val="28"/>
          <w:lang w:eastAsia="ru-RU"/>
        </w:rPr>
        <w:t>- цветные клубочки ниток для перематывания.</w:t>
      </w:r>
    </w:p>
    <w:p w:rsidR="00F17912" w:rsidRPr="000B76EA" w:rsidRDefault="00F17912" w:rsidP="00F17912">
      <w:pPr>
        <w:shd w:val="clear" w:color="auto" w:fill="FFFFFF"/>
        <w:spacing w:after="0" w:line="240" w:lineRule="auto"/>
        <w:ind w:firstLine="850"/>
        <w:jc w:val="both"/>
        <w:rPr>
          <w:rFonts w:ascii="Calibri" w:eastAsia="Times New Roman" w:hAnsi="Calibri" w:cs="Times New Roman"/>
          <w:color w:val="000000"/>
          <w:lang w:eastAsia="ru-RU"/>
        </w:rPr>
      </w:pPr>
      <w:r w:rsidRPr="000B76EA">
        <w:rPr>
          <w:rFonts w:ascii="Times New Roman" w:eastAsia="Times New Roman" w:hAnsi="Times New Roman" w:cs="Times New Roman"/>
          <w:color w:val="000000"/>
          <w:sz w:val="28"/>
          <w:lang w:eastAsia="ru-RU"/>
        </w:rPr>
        <w:t>- пособия по застегиванию пуговиц различной величины, кнопок, крючков.</w:t>
      </w:r>
    </w:p>
    <w:p w:rsidR="00F17912" w:rsidRPr="000B76EA" w:rsidRDefault="00F17912" w:rsidP="00F17912">
      <w:pPr>
        <w:shd w:val="clear" w:color="auto" w:fill="FFFFFF"/>
        <w:spacing w:after="0" w:line="240" w:lineRule="auto"/>
        <w:ind w:firstLine="850"/>
        <w:jc w:val="both"/>
        <w:rPr>
          <w:rFonts w:ascii="Calibri" w:eastAsia="Times New Roman" w:hAnsi="Calibri" w:cs="Times New Roman"/>
          <w:color w:val="000000"/>
          <w:lang w:eastAsia="ru-RU"/>
        </w:rPr>
      </w:pPr>
      <w:r w:rsidRPr="000B76EA">
        <w:rPr>
          <w:rFonts w:ascii="Times New Roman" w:eastAsia="Times New Roman" w:hAnsi="Times New Roman" w:cs="Times New Roman"/>
          <w:color w:val="000000"/>
          <w:sz w:val="28"/>
          <w:lang w:eastAsia="ru-RU"/>
        </w:rPr>
        <w:t>- наборы веревочек различной толщины для завязывания и развязывания узелков.</w:t>
      </w:r>
    </w:p>
    <w:p w:rsidR="00F17912" w:rsidRPr="000B76EA" w:rsidRDefault="00F17912" w:rsidP="00F17912">
      <w:pPr>
        <w:shd w:val="clear" w:color="auto" w:fill="FFFFFF"/>
        <w:spacing w:after="0" w:line="240" w:lineRule="auto"/>
        <w:ind w:firstLine="850"/>
        <w:jc w:val="both"/>
        <w:rPr>
          <w:rFonts w:ascii="Calibri" w:eastAsia="Times New Roman" w:hAnsi="Calibri" w:cs="Times New Roman"/>
          <w:color w:val="000000"/>
          <w:lang w:eastAsia="ru-RU"/>
        </w:rPr>
      </w:pPr>
      <w:r w:rsidRPr="000B76EA">
        <w:rPr>
          <w:rFonts w:ascii="Times New Roman" w:eastAsia="Times New Roman" w:hAnsi="Times New Roman" w:cs="Times New Roman"/>
          <w:color w:val="000000"/>
          <w:sz w:val="28"/>
          <w:lang w:eastAsia="ru-RU"/>
        </w:rPr>
        <w:t>- наборы мелких игрушек для развития тактильного восприятия узнавания предметов на ощупь.</w:t>
      </w:r>
    </w:p>
    <w:p w:rsidR="00F17912" w:rsidRPr="000B76EA" w:rsidRDefault="00F17912" w:rsidP="00F17912">
      <w:pPr>
        <w:shd w:val="clear" w:color="auto" w:fill="FFFFFF"/>
        <w:spacing w:after="0" w:line="240" w:lineRule="auto"/>
        <w:ind w:firstLine="850"/>
        <w:jc w:val="both"/>
        <w:rPr>
          <w:rFonts w:ascii="Calibri" w:eastAsia="Times New Roman" w:hAnsi="Calibri" w:cs="Times New Roman"/>
          <w:color w:val="000000"/>
          <w:lang w:eastAsia="ru-RU"/>
        </w:rPr>
      </w:pPr>
      <w:r w:rsidRPr="000B76EA">
        <w:rPr>
          <w:rFonts w:ascii="Times New Roman" w:eastAsia="Times New Roman" w:hAnsi="Times New Roman" w:cs="Times New Roman"/>
          <w:color w:val="000000"/>
          <w:sz w:val="28"/>
          <w:lang w:eastAsia="ru-RU"/>
        </w:rPr>
        <w:t>- дощечки с накатанным слоем пластилина для выкладывания узоров из мелких камешков.</w:t>
      </w:r>
    </w:p>
    <w:p w:rsidR="00F17912" w:rsidRPr="000B76EA" w:rsidRDefault="00F17912" w:rsidP="00F17912">
      <w:pPr>
        <w:shd w:val="clear" w:color="auto" w:fill="FFFFFF"/>
        <w:spacing w:after="0" w:line="240" w:lineRule="auto"/>
        <w:ind w:firstLine="850"/>
        <w:jc w:val="both"/>
        <w:rPr>
          <w:rFonts w:ascii="Calibri" w:eastAsia="Times New Roman" w:hAnsi="Calibri" w:cs="Times New Roman"/>
          <w:color w:val="000000"/>
          <w:lang w:eastAsia="ru-RU"/>
        </w:rPr>
      </w:pPr>
      <w:r w:rsidRPr="000B76EA">
        <w:rPr>
          <w:rFonts w:ascii="Times New Roman" w:eastAsia="Times New Roman" w:hAnsi="Times New Roman" w:cs="Times New Roman"/>
          <w:color w:val="000000"/>
          <w:sz w:val="28"/>
          <w:lang w:eastAsia="ru-RU"/>
        </w:rPr>
        <w:t>- пластмассовые или деревянные палочки для выкладывания узоров по образцу.</w:t>
      </w:r>
    </w:p>
    <w:p w:rsidR="00F17912" w:rsidRPr="000B76EA" w:rsidRDefault="00F17912" w:rsidP="00F17912">
      <w:pPr>
        <w:shd w:val="clear" w:color="auto" w:fill="FFFFFF"/>
        <w:spacing w:after="0" w:line="240" w:lineRule="auto"/>
        <w:ind w:firstLine="850"/>
        <w:jc w:val="both"/>
        <w:rPr>
          <w:rFonts w:ascii="Calibri" w:eastAsia="Times New Roman" w:hAnsi="Calibri" w:cs="Times New Roman"/>
          <w:color w:val="000000"/>
          <w:lang w:eastAsia="ru-RU"/>
        </w:rPr>
      </w:pPr>
      <w:r w:rsidRPr="000B76EA">
        <w:rPr>
          <w:rFonts w:ascii="Times New Roman" w:eastAsia="Times New Roman" w:hAnsi="Times New Roman" w:cs="Times New Roman"/>
          <w:color w:val="000000"/>
          <w:sz w:val="28"/>
          <w:lang w:eastAsia="ru-RU"/>
        </w:rPr>
        <w:t>Хорошим средством для развития движений пальцев является игра в «Театр пальчиков» для детей с полутора лет. Пальчиковые игры не должны быть продолжительными, пять минут в день достаточно для того, чтобы стимулировать речевую функцию ребенка.</w:t>
      </w:r>
    </w:p>
    <w:p w:rsidR="00F17912" w:rsidRPr="000B76EA" w:rsidRDefault="00F17912" w:rsidP="00F17912">
      <w:pPr>
        <w:shd w:val="clear" w:color="auto" w:fill="FFFFFF"/>
        <w:spacing w:after="0" w:line="240" w:lineRule="auto"/>
        <w:jc w:val="center"/>
        <w:rPr>
          <w:rFonts w:ascii="Calibri" w:eastAsia="Times New Roman" w:hAnsi="Calibri" w:cs="Times New Roman"/>
          <w:color w:val="000000"/>
          <w:lang w:eastAsia="ru-RU"/>
        </w:rPr>
      </w:pPr>
      <w:r w:rsidRPr="000B76EA">
        <w:rPr>
          <w:rFonts w:ascii="Times New Roman" w:eastAsia="Times New Roman" w:hAnsi="Times New Roman" w:cs="Times New Roman"/>
          <w:b/>
          <w:bCs/>
          <w:i/>
          <w:iCs/>
          <w:color w:val="000000"/>
          <w:sz w:val="28"/>
          <w:u w:val="single"/>
          <w:lang w:eastAsia="ru-RU"/>
        </w:rPr>
        <w:t>СОВЕТЫ РОДИТЕЛЯМ</w:t>
      </w:r>
    </w:p>
    <w:p w:rsidR="00F17912" w:rsidRPr="000B76EA" w:rsidRDefault="00F17912" w:rsidP="00F17912">
      <w:pPr>
        <w:shd w:val="clear" w:color="auto" w:fill="FFFFFF"/>
        <w:spacing w:after="0" w:line="240" w:lineRule="auto"/>
        <w:ind w:firstLine="850"/>
        <w:jc w:val="both"/>
        <w:rPr>
          <w:rFonts w:ascii="Calibri" w:eastAsia="Times New Roman" w:hAnsi="Calibri" w:cs="Times New Roman"/>
          <w:color w:val="000000"/>
          <w:lang w:eastAsia="ru-RU"/>
        </w:rPr>
      </w:pPr>
      <w:r w:rsidRPr="000B76EA">
        <w:rPr>
          <w:rFonts w:ascii="Times New Roman" w:eastAsia="Times New Roman" w:hAnsi="Times New Roman" w:cs="Times New Roman"/>
          <w:b/>
          <w:bCs/>
          <w:color w:val="000000"/>
          <w:sz w:val="28"/>
          <w:lang w:eastAsia="ru-RU"/>
        </w:rPr>
        <w:t>Методы и приемы развития мелкой моторики</w:t>
      </w:r>
    </w:p>
    <w:p w:rsidR="00F17912" w:rsidRPr="000B76EA" w:rsidRDefault="00F17912" w:rsidP="00F17912">
      <w:pPr>
        <w:numPr>
          <w:ilvl w:val="0"/>
          <w:numId w:val="1"/>
        </w:numPr>
        <w:shd w:val="clear" w:color="auto" w:fill="FFFFFF"/>
        <w:spacing w:before="100" w:beforeAutospacing="1" w:after="100" w:afterAutospacing="1" w:line="240" w:lineRule="auto"/>
        <w:ind w:left="0" w:firstLine="850"/>
        <w:jc w:val="both"/>
        <w:rPr>
          <w:rFonts w:ascii="Calibri" w:eastAsia="Times New Roman" w:hAnsi="Calibri" w:cs="Arial"/>
          <w:color w:val="000000"/>
          <w:lang w:eastAsia="ru-RU"/>
        </w:rPr>
      </w:pPr>
      <w:r w:rsidRPr="000B76EA">
        <w:rPr>
          <w:rFonts w:ascii="Times New Roman" w:eastAsia="Times New Roman" w:hAnsi="Times New Roman" w:cs="Times New Roman"/>
          <w:b/>
          <w:bCs/>
          <w:color w:val="000000"/>
          <w:sz w:val="28"/>
          <w:lang w:eastAsia="ru-RU"/>
        </w:rPr>
        <w:t>Пальчиковые игры и упражнения</w:t>
      </w:r>
      <w:r w:rsidRPr="000B76EA">
        <w:rPr>
          <w:rFonts w:ascii="Times New Roman" w:eastAsia="Times New Roman" w:hAnsi="Times New Roman" w:cs="Times New Roman"/>
          <w:color w:val="000000"/>
          <w:sz w:val="28"/>
          <w:lang w:eastAsia="ru-RU"/>
        </w:rPr>
        <w:t> не только совершенствуют ловкость и точность движений, но и улучшают память, внимание, помогают научиться терпению, вырабатывают усидчивость. Это прекрасный стимул для развития творческих способностей малышей, пробуждающих фантазию и воображение.</w:t>
      </w:r>
    </w:p>
    <w:p w:rsidR="00F17912" w:rsidRPr="000B76EA" w:rsidRDefault="00F17912" w:rsidP="00F17912">
      <w:pPr>
        <w:numPr>
          <w:ilvl w:val="0"/>
          <w:numId w:val="1"/>
        </w:numPr>
        <w:shd w:val="clear" w:color="auto" w:fill="FFFFFF"/>
        <w:spacing w:before="100" w:beforeAutospacing="1" w:after="100" w:afterAutospacing="1" w:line="240" w:lineRule="auto"/>
        <w:ind w:left="0" w:firstLine="850"/>
        <w:jc w:val="both"/>
        <w:rPr>
          <w:rFonts w:ascii="Calibri" w:eastAsia="Times New Roman" w:hAnsi="Calibri" w:cs="Arial"/>
          <w:color w:val="000000"/>
          <w:lang w:eastAsia="ru-RU"/>
        </w:rPr>
      </w:pPr>
      <w:r w:rsidRPr="000B76EA">
        <w:rPr>
          <w:rFonts w:ascii="Times New Roman" w:eastAsia="Times New Roman" w:hAnsi="Times New Roman" w:cs="Times New Roman"/>
          <w:b/>
          <w:bCs/>
          <w:color w:val="000000"/>
          <w:sz w:val="28"/>
          <w:lang w:eastAsia="ru-RU"/>
        </w:rPr>
        <w:t>Массаж</w:t>
      </w:r>
      <w:r w:rsidRPr="000B76EA">
        <w:rPr>
          <w:rFonts w:ascii="Times New Roman" w:eastAsia="Times New Roman" w:hAnsi="Times New Roman" w:cs="Times New Roman"/>
          <w:color w:val="000000"/>
          <w:sz w:val="28"/>
          <w:lang w:eastAsia="ru-RU"/>
        </w:rPr>
        <w:t xml:space="preserve"> - это эффективный способ развития мелкой моторики, а значит и интеллектуальных способностей. Потому что, </w:t>
      </w:r>
      <w:proofErr w:type="gramStart"/>
      <w:r w:rsidRPr="000B76EA">
        <w:rPr>
          <w:rFonts w:ascii="Times New Roman" w:eastAsia="Times New Roman" w:hAnsi="Times New Roman" w:cs="Times New Roman"/>
          <w:color w:val="000000"/>
          <w:sz w:val="28"/>
          <w:lang w:eastAsia="ru-RU"/>
        </w:rPr>
        <w:t>массируя пальчики вы воздействуете</w:t>
      </w:r>
      <w:proofErr w:type="gramEnd"/>
      <w:r w:rsidRPr="000B76EA">
        <w:rPr>
          <w:rFonts w:ascii="Times New Roman" w:eastAsia="Times New Roman" w:hAnsi="Times New Roman" w:cs="Times New Roman"/>
          <w:color w:val="000000"/>
          <w:sz w:val="28"/>
          <w:lang w:eastAsia="ru-RU"/>
        </w:rPr>
        <w:t xml:space="preserve"> на активные точки, связанные с корой головного мозга.</w:t>
      </w:r>
    </w:p>
    <w:p w:rsidR="00F17912" w:rsidRPr="000B76EA" w:rsidRDefault="00F17912" w:rsidP="00F17912">
      <w:pPr>
        <w:shd w:val="clear" w:color="auto" w:fill="FFFFFF"/>
        <w:spacing w:after="0" w:line="240" w:lineRule="auto"/>
        <w:ind w:firstLine="850"/>
        <w:jc w:val="both"/>
        <w:rPr>
          <w:rFonts w:ascii="Calibri" w:eastAsia="Times New Roman" w:hAnsi="Calibri" w:cs="Times New Roman"/>
          <w:color w:val="000000"/>
          <w:lang w:eastAsia="ru-RU"/>
        </w:rPr>
      </w:pPr>
      <w:r w:rsidRPr="000B76EA">
        <w:rPr>
          <w:rFonts w:ascii="Times New Roman" w:eastAsia="Times New Roman" w:hAnsi="Times New Roman" w:cs="Times New Roman"/>
          <w:color w:val="000000"/>
          <w:sz w:val="28"/>
          <w:lang w:eastAsia="ru-RU"/>
        </w:rPr>
        <w:t>Проводить массаж надо ежедневно или через день. Продолжительность одного сеанса 3-5 минут.</w:t>
      </w:r>
    </w:p>
    <w:p w:rsidR="00F17912" w:rsidRPr="000B76EA" w:rsidRDefault="00F17912" w:rsidP="00F17912">
      <w:pPr>
        <w:shd w:val="clear" w:color="auto" w:fill="FFFFFF"/>
        <w:spacing w:after="0" w:line="240" w:lineRule="auto"/>
        <w:ind w:firstLine="850"/>
        <w:jc w:val="both"/>
        <w:rPr>
          <w:rFonts w:ascii="Calibri" w:eastAsia="Times New Roman" w:hAnsi="Calibri" w:cs="Times New Roman"/>
          <w:color w:val="000000"/>
          <w:lang w:eastAsia="ru-RU"/>
        </w:rPr>
      </w:pPr>
      <w:r w:rsidRPr="000B76EA">
        <w:rPr>
          <w:rFonts w:ascii="Times New Roman" w:eastAsia="Times New Roman" w:hAnsi="Times New Roman" w:cs="Times New Roman"/>
          <w:color w:val="000000"/>
          <w:sz w:val="28"/>
          <w:lang w:eastAsia="ru-RU"/>
        </w:rPr>
        <w:t>Комплекс для детей старше года</w:t>
      </w:r>
    </w:p>
    <w:p w:rsidR="00F17912" w:rsidRPr="000B76EA" w:rsidRDefault="00F17912" w:rsidP="00F17912">
      <w:pPr>
        <w:numPr>
          <w:ilvl w:val="0"/>
          <w:numId w:val="2"/>
        </w:numPr>
        <w:shd w:val="clear" w:color="auto" w:fill="FFFFFF"/>
        <w:spacing w:before="11" w:after="11" w:line="240" w:lineRule="auto"/>
        <w:ind w:left="0" w:firstLine="850"/>
        <w:jc w:val="both"/>
        <w:rPr>
          <w:rFonts w:ascii="Calibri" w:eastAsia="Times New Roman" w:hAnsi="Calibri" w:cs="Arial"/>
          <w:color w:val="000000"/>
          <w:lang w:eastAsia="ru-RU"/>
        </w:rPr>
      </w:pPr>
      <w:r w:rsidRPr="000B76EA">
        <w:rPr>
          <w:rFonts w:ascii="Times New Roman" w:eastAsia="Times New Roman" w:hAnsi="Times New Roman" w:cs="Times New Roman"/>
          <w:color w:val="000000"/>
          <w:sz w:val="28"/>
          <w:lang w:eastAsia="ru-RU"/>
        </w:rPr>
        <w:t>поглаживание тыльной стороны кисти малыша от кончиков пальцев до середины предплечья (движения всей ладонью);</w:t>
      </w:r>
    </w:p>
    <w:p w:rsidR="00F17912" w:rsidRPr="000B76EA" w:rsidRDefault="00F17912" w:rsidP="00F17912">
      <w:pPr>
        <w:numPr>
          <w:ilvl w:val="0"/>
          <w:numId w:val="2"/>
        </w:numPr>
        <w:shd w:val="clear" w:color="auto" w:fill="FFFFFF"/>
        <w:spacing w:before="11" w:after="11" w:line="240" w:lineRule="auto"/>
        <w:ind w:left="0" w:firstLine="850"/>
        <w:jc w:val="both"/>
        <w:rPr>
          <w:rFonts w:ascii="Calibri" w:eastAsia="Times New Roman" w:hAnsi="Calibri" w:cs="Arial"/>
          <w:color w:val="000000"/>
          <w:lang w:eastAsia="ru-RU"/>
        </w:rPr>
      </w:pPr>
      <w:r w:rsidRPr="000B76EA">
        <w:rPr>
          <w:rFonts w:ascii="Times New Roman" w:eastAsia="Times New Roman" w:hAnsi="Times New Roman" w:cs="Times New Roman"/>
          <w:color w:val="000000"/>
          <w:sz w:val="28"/>
          <w:lang w:eastAsia="ru-RU"/>
        </w:rPr>
        <w:t>поглаживание каждого пальчика от кончика к основанию по всем поверхностям - тыльной, боковой и ладонной (движения несколькими пальцами);</w:t>
      </w:r>
    </w:p>
    <w:p w:rsidR="00F17912" w:rsidRPr="000B76EA" w:rsidRDefault="00F17912" w:rsidP="00F17912">
      <w:pPr>
        <w:numPr>
          <w:ilvl w:val="0"/>
          <w:numId w:val="2"/>
        </w:numPr>
        <w:shd w:val="clear" w:color="auto" w:fill="FFFFFF"/>
        <w:spacing w:before="11" w:after="11" w:line="240" w:lineRule="auto"/>
        <w:ind w:left="0" w:firstLine="850"/>
        <w:jc w:val="both"/>
        <w:rPr>
          <w:rFonts w:ascii="Calibri" w:eastAsia="Times New Roman" w:hAnsi="Calibri" w:cs="Arial"/>
          <w:color w:val="000000"/>
          <w:lang w:eastAsia="ru-RU"/>
        </w:rPr>
      </w:pPr>
      <w:r w:rsidRPr="000B76EA">
        <w:rPr>
          <w:rFonts w:ascii="Times New Roman" w:eastAsia="Times New Roman" w:hAnsi="Times New Roman" w:cs="Times New Roman"/>
          <w:color w:val="000000"/>
          <w:sz w:val="28"/>
          <w:lang w:eastAsia="ru-RU"/>
        </w:rPr>
        <w:lastRenderedPageBreak/>
        <w:t xml:space="preserve">растирание каждого пальчика по </w:t>
      </w:r>
      <w:proofErr w:type="gramStart"/>
      <w:r w:rsidRPr="000B76EA">
        <w:rPr>
          <w:rFonts w:ascii="Times New Roman" w:eastAsia="Times New Roman" w:hAnsi="Times New Roman" w:cs="Times New Roman"/>
          <w:color w:val="000000"/>
          <w:sz w:val="28"/>
          <w:lang w:eastAsia="ru-RU"/>
        </w:rPr>
        <w:t>ладонной</w:t>
      </w:r>
      <w:proofErr w:type="gramEnd"/>
      <w:r w:rsidRPr="000B76EA">
        <w:rPr>
          <w:rFonts w:ascii="Times New Roman" w:eastAsia="Times New Roman" w:hAnsi="Times New Roman" w:cs="Times New Roman"/>
          <w:color w:val="000000"/>
          <w:sz w:val="28"/>
          <w:lang w:eastAsia="ru-RU"/>
        </w:rPr>
        <w:t xml:space="preserve"> и боковым поверхностям от кончиков к основанию (спиралеобразные движения несколькими пальцами);</w:t>
      </w:r>
    </w:p>
    <w:p w:rsidR="00F17912" w:rsidRPr="000B76EA" w:rsidRDefault="00F17912" w:rsidP="00F17912">
      <w:pPr>
        <w:numPr>
          <w:ilvl w:val="0"/>
          <w:numId w:val="2"/>
        </w:numPr>
        <w:shd w:val="clear" w:color="auto" w:fill="FFFFFF"/>
        <w:spacing w:before="11" w:after="11" w:line="240" w:lineRule="auto"/>
        <w:ind w:left="0" w:firstLine="850"/>
        <w:jc w:val="both"/>
        <w:rPr>
          <w:rFonts w:ascii="Calibri" w:eastAsia="Times New Roman" w:hAnsi="Calibri" w:cs="Arial"/>
          <w:color w:val="000000"/>
          <w:lang w:eastAsia="ru-RU"/>
        </w:rPr>
      </w:pPr>
      <w:r w:rsidRPr="000B76EA">
        <w:rPr>
          <w:rFonts w:ascii="Times New Roman" w:eastAsia="Times New Roman" w:hAnsi="Times New Roman" w:cs="Times New Roman"/>
          <w:color w:val="000000"/>
          <w:sz w:val="28"/>
          <w:lang w:eastAsia="ru-RU"/>
        </w:rPr>
        <w:t>растирание тыльной и ладонной поверхностей кистей от основания пальчиков до запястья (прямолинейные и спиралеобразные движения костяшками пальцев);  повторное поглаживание;</w:t>
      </w:r>
    </w:p>
    <w:p w:rsidR="00F17912" w:rsidRPr="000B76EA" w:rsidRDefault="00F17912" w:rsidP="00F17912">
      <w:pPr>
        <w:numPr>
          <w:ilvl w:val="0"/>
          <w:numId w:val="2"/>
        </w:numPr>
        <w:shd w:val="clear" w:color="auto" w:fill="FFFFFF"/>
        <w:spacing w:before="11" w:after="11" w:line="240" w:lineRule="auto"/>
        <w:ind w:left="0" w:firstLine="850"/>
        <w:jc w:val="both"/>
        <w:rPr>
          <w:rFonts w:ascii="Calibri" w:eastAsia="Times New Roman" w:hAnsi="Calibri" w:cs="Arial"/>
          <w:color w:val="000000"/>
          <w:lang w:eastAsia="ru-RU"/>
        </w:rPr>
      </w:pPr>
      <w:r w:rsidRPr="000B76EA">
        <w:rPr>
          <w:rFonts w:ascii="Times New Roman" w:eastAsia="Times New Roman" w:hAnsi="Times New Roman" w:cs="Times New Roman"/>
          <w:color w:val="000000"/>
          <w:sz w:val="28"/>
          <w:lang w:eastAsia="ru-RU"/>
        </w:rPr>
        <w:t>вибрация - постукивание кистей ручек ребенка (движение кончиками пальцев);</w:t>
      </w:r>
    </w:p>
    <w:p w:rsidR="00F17912" w:rsidRPr="000B76EA" w:rsidRDefault="00F17912" w:rsidP="00F17912">
      <w:pPr>
        <w:numPr>
          <w:ilvl w:val="0"/>
          <w:numId w:val="2"/>
        </w:numPr>
        <w:shd w:val="clear" w:color="auto" w:fill="FFFFFF"/>
        <w:spacing w:before="11" w:after="11" w:line="240" w:lineRule="auto"/>
        <w:ind w:left="0" w:firstLine="850"/>
        <w:jc w:val="both"/>
        <w:rPr>
          <w:rFonts w:ascii="Calibri" w:eastAsia="Times New Roman" w:hAnsi="Calibri" w:cs="Arial"/>
          <w:color w:val="000000"/>
          <w:lang w:eastAsia="ru-RU"/>
        </w:rPr>
      </w:pPr>
      <w:r w:rsidRPr="000B76EA">
        <w:rPr>
          <w:rFonts w:ascii="Times New Roman" w:eastAsia="Times New Roman" w:hAnsi="Times New Roman" w:cs="Times New Roman"/>
          <w:color w:val="000000"/>
          <w:sz w:val="28"/>
          <w:lang w:eastAsia="ru-RU"/>
        </w:rPr>
        <w:t>повторное поглаживание;</w:t>
      </w:r>
    </w:p>
    <w:p w:rsidR="00F17912" w:rsidRPr="000B76EA" w:rsidRDefault="00F17912" w:rsidP="00F17912">
      <w:pPr>
        <w:numPr>
          <w:ilvl w:val="0"/>
          <w:numId w:val="2"/>
        </w:numPr>
        <w:shd w:val="clear" w:color="auto" w:fill="FFFFFF"/>
        <w:spacing w:before="11" w:after="11" w:line="240" w:lineRule="auto"/>
        <w:ind w:left="0" w:firstLine="850"/>
        <w:jc w:val="both"/>
        <w:rPr>
          <w:rFonts w:ascii="Calibri" w:eastAsia="Times New Roman" w:hAnsi="Calibri" w:cs="Arial"/>
          <w:color w:val="000000"/>
          <w:lang w:eastAsia="ru-RU"/>
        </w:rPr>
      </w:pPr>
      <w:r w:rsidRPr="000B76EA">
        <w:rPr>
          <w:rFonts w:ascii="Times New Roman" w:eastAsia="Times New Roman" w:hAnsi="Times New Roman" w:cs="Times New Roman"/>
          <w:color w:val="000000"/>
          <w:sz w:val="28"/>
          <w:lang w:eastAsia="ru-RU"/>
        </w:rPr>
        <w:t>завершите массаж пассивными и активными пальчиковыми упражнениями. Для усиления кровообращения в кистях рук полезны такие движения:</w:t>
      </w:r>
    </w:p>
    <w:p w:rsidR="00F17912" w:rsidRPr="000B76EA" w:rsidRDefault="00F17912" w:rsidP="00F17912">
      <w:pPr>
        <w:numPr>
          <w:ilvl w:val="0"/>
          <w:numId w:val="2"/>
        </w:numPr>
        <w:shd w:val="clear" w:color="auto" w:fill="FFFFFF"/>
        <w:spacing w:before="11" w:after="11" w:line="240" w:lineRule="auto"/>
        <w:ind w:left="0" w:firstLine="850"/>
        <w:jc w:val="both"/>
        <w:rPr>
          <w:rFonts w:ascii="Calibri" w:eastAsia="Times New Roman" w:hAnsi="Calibri" w:cs="Arial"/>
          <w:color w:val="000000"/>
          <w:lang w:eastAsia="ru-RU"/>
        </w:rPr>
      </w:pPr>
      <w:r w:rsidRPr="000B76EA">
        <w:rPr>
          <w:rFonts w:ascii="Times New Roman" w:eastAsia="Times New Roman" w:hAnsi="Times New Roman" w:cs="Times New Roman"/>
          <w:color w:val="000000"/>
          <w:sz w:val="28"/>
          <w:lang w:eastAsia="ru-RU"/>
        </w:rPr>
        <w:t>хлопки рук;  сжимание и разжимание мягких, а затем упругих предметов;</w:t>
      </w:r>
    </w:p>
    <w:p w:rsidR="00F17912" w:rsidRPr="000B76EA" w:rsidRDefault="00F17912" w:rsidP="00F17912">
      <w:pPr>
        <w:numPr>
          <w:ilvl w:val="0"/>
          <w:numId w:val="2"/>
        </w:numPr>
        <w:shd w:val="clear" w:color="auto" w:fill="FFFFFF"/>
        <w:spacing w:before="11" w:after="11" w:line="240" w:lineRule="auto"/>
        <w:ind w:left="0" w:firstLine="850"/>
        <w:jc w:val="both"/>
        <w:rPr>
          <w:rFonts w:ascii="Calibri" w:eastAsia="Times New Roman" w:hAnsi="Calibri" w:cs="Arial"/>
          <w:color w:val="000000"/>
          <w:lang w:eastAsia="ru-RU"/>
        </w:rPr>
      </w:pPr>
      <w:proofErr w:type="spellStart"/>
      <w:r w:rsidRPr="000B76EA">
        <w:rPr>
          <w:rFonts w:ascii="Times New Roman" w:eastAsia="Times New Roman" w:hAnsi="Times New Roman" w:cs="Times New Roman"/>
          <w:color w:val="000000"/>
          <w:sz w:val="28"/>
          <w:lang w:eastAsia="ru-RU"/>
        </w:rPr>
        <w:t>потирание</w:t>
      </w:r>
      <w:proofErr w:type="spellEnd"/>
      <w:r w:rsidRPr="000B76EA">
        <w:rPr>
          <w:rFonts w:ascii="Times New Roman" w:eastAsia="Times New Roman" w:hAnsi="Times New Roman" w:cs="Times New Roman"/>
          <w:color w:val="000000"/>
          <w:sz w:val="28"/>
          <w:lang w:eastAsia="ru-RU"/>
        </w:rPr>
        <w:t xml:space="preserve"> одной ладони о другую;</w:t>
      </w:r>
    </w:p>
    <w:p w:rsidR="00F17912" w:rsidRPr="000B76EA" w:rsidRDefault="00F17912" w:rsidP="00F17912">
      <w:pPr>
        <w:numPr>
          <w:ilvl w:val="0"/>
          <w:numId w:val="2"/>
        </w:numPr>
        <w:shd w:val="clear" w:color="auto" w:fill="FFFFFF"/>
        <w:spacing w:before="11" w:after="11" w:line="240" w:lineRule="auto"/>
        <w:ind w:left="0" w:firstLine="850"/>
        <w:jc w:val="both"/>
        <w:rPr>
          <w:rFonts w:ascii="Calibri" w:eastAsia="Times New Roman" w:hAnsi="Calibri" w:cs="Arial"/>
          <w:color w:val="000000"/>
          <w:lang w:eastAsia="ru-RU"/>
        </w:rPr>
      </w:pPr>
      <w:r w:rsidRPr="000B76EA">
        <w:rPr>
          <w:rFonts w:ascii="Times New Roman" w:eastAsia="Times New Roman" w:hAnsi="Times New Roman" w:cs="Times New Roman"/>
          <w:color w:val="000000"/>
          <w:sz w:val="28"/>
          <w:lang w:eastAsia="ru-RU"/>
        </w:rPr>
        <w:t>перекатывание между ладонями предметов с неровной поверхностью.</w:t>
      </w:r>
    </w:p>
    <w:p w:rsidR="009F2B92" w:rsidRDefault="009F2B92"/>
    <w:sectPr w:rsidR="009F2B92" w:rsidSect="009F2B9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20F88"/>
    <w:multiLevelType w:val="multilevel"/>
    <w:tmpl w:val="16EA7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2D6885"/>
    <w:multiLevelType w:val="multilevel"/>
    <w:tmpl w:val="2DA0D1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17912"/>
    <w:rsid w:val="009F2B92"/>
    <w:rsid w:val="00F179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791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824</Words>
  <Characters>4700</Characters>
  <Application>Microsoft Office Word</Application>
  <DocSecurity>0</DocSecurity>
  <Lines>39</Lines>
  <Paragraphs>11</Paragraphs>
  <ScaleCrop>false</ScaleCrop>
  <Company/>
  <LinksUpToDate>false</LinksUpToDate>
  <CharactersWithSpaces>5513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2023-02-03T09:16:00Z</dcterms:created>
  <dcterms:modified xsi:type="dcterms:W3CDTF">2023-02-03T09:16:00Z</dcterms:modified>
</cp:coreProperties>
</file>